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0468B450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="0025463B">
        <w:rPr>
          <w:rFonts w:asciiTheme="minorHAnsi" w:eastAsia="Aptos" w:hAnsiTheme="minorHAnsi" w:cstheme="minorHAnsi"/>
          <w:b/>
          <w:sz w:val="28"/>
          <w:szCs w:val="28"/>
        </w:rPr>
        <w:t xml:space="preserve">Wednesday </w:t>
      </w:r>
      <w:r w:rsidR="00C935B4">
        <w:rPr>
          <w:rFonts w:asciiTheme="minorHAnsi" w:eastAsia="Aptos" w:hAnsiTheme="minorHAnsi" w:cstheme="minorHAnsi"/>
          <w:b/>
          <w:sz w:val="28"/>
          <w:szCs w:val="28"/>
        </w:rPr>
        <w:t>17</w:t>
      </w:r>
      <w:r w:rsidR="00C935B4" w:rsidRPr="00C935B4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C935B4">
        <w:rPr>
          <w:rFonts w:asciiTheme="minorHAnsi" w:eastAsia="Aptos" w:hAnsiTheme="minorHAnsi" w:cstheme="minorHAnsi"/>
          <w:b/>
          <w:sz w:val="28"/>
          <w:szCs w:val="28"/>
        </w:rPr>
        <w:t xml:space="preserve"> June</w:t>
      </w:r>
      <w:r w:rsidR="0083414A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43D5FFD1" w14:textId="3681173F" w:rsidR="00C935B4" w:rsidRDefault="00342DC1" w:rsidP="00C935B4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>Presentment</w:t>
      </w:r>
      <w:r w:rsidR="0098035B">
        <w:rPr>
          <w:rFonts w:asciiTheme="minorHAnsi" w:hAnsiTheme="minorHAnsi" w:cstheme="minorHAnsi"/>
          <w:sz w:val="28"/>
          <w:szCs w:val="28"/>
        </w:rPr>
        <w:t xml:space="preserve"> </w:t>
      </w:r>
      <w:r w:rsidR="00C935B4">
        <w:rPr>
          <w:rFonts w:asciiTheme="minorHAnsi" w:hAnsiTheme="minorHAnsi" w:cstheme="minorHAnsi"/>
          <w:sz w:val="28"/>
          <w:szCs w:val="28"/>
        </w:rPr>
        <w:t>– Future Agri-environmental scheme</w:t>
      </w:r>
    </w:p>
    <w:p w14:paraId="55EB0A22" w14:textId="03C3C04F" w:rsidR="0083414A" w:rsidRDefault="0083414A" w:rsidP="00C935B4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Good morning Official Verderer, Verderers, and members of the Court. </w:t>
      </w:r>
    </w:p>
    <w:p w14:paraId="0C80EFF8" w14:textId="00CAC252" w:rsidR="00545070" w:rsidRDefault="0083414A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Andrew Parry-Norton </w:t>
      </w:r>
      <w:r w:rsidR="00C935B4">
        <w:rPr>
          <w:rFonts w:asciiTheme="minorHAnsi" w:hAnsiTheme="minorHAnsi" w:cstheme="minorHAnsi"/>
          <w:sz w:val="28"/>
          <w:szCs w:val="28"/>
        </w:rPr>
        <w:t xml:space="preserve">FFG- </w:t>
      </w:r>
      <w:r>
        <w:rPr>
          <w:rFonts w:asciiTheme="minorHAnsi" w:hAnsiTheme="minorHAnsi" w:cstheme="minorHAnsi"/>
          <w:sz w:val="28"/>
          <w:szCs w:val="28"/>
        </w:rPr>
        <w:t>CDA Chairman.</w:t>
      </w:r>
    </w:p>
    <w:p w14:paraId="7D8D6906" w14:textId="77777777" w:rsidR="00C935B4" w:rsidRDefault="00C935B4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350315F3" w14:textId="174071B5" w:rsidR="00C935B4" w:rsidRDefault="00520B62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Our Forest, like any other National P</w:t>
      </w:r>
      <w:r w:rsidR="00C935B4">
        <w:rPr>
          <w:rFonts w:asciiTheme="minorHAnsi" w:hAnsiTheme="minorHAnsi" w:cstheme="minorHAnsi"/>
          <w:sz w:val="28"/>
          <w:szCs w:val="28"/>
        </w:rPr>
        <w:t xml:space="preserve">ark, needs funding to maintain it. The infrastructure of tracks, fences and car parks, the ranger service to name a few responsibilities, all need funding. The vital job that the Commoners </w:t>
      </w:r>
      <w:r w:rsidR="00560200">
        <w:rPr>
          <w:rFonts w:asciiTheme="minorHAnsi" w:hAnsiTheme="minorHAnsi" w:cstheme="minorHAnsi"/>
          <w:sz w:val="28"/>
          <w:szCs w:val="28"/>
        </w:rPr>
        <w:t>stock do by grazing the Forest needs a secure viable future.</w:t>
      </w:r>
    </w:p>
    <w:p w14:paraId="449DE3B8" w14:textId="154D1778" w:rsidR="00560200" w:rsidRDefault="00C935B4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Forest Farming Group made </w:t>
      </w:r>
      <w:r w:rsidR="00520B62">
        <w:rPr>
          <w:rFonts w:asciiTheme="minorHAnsi" w:hAnsiTheme="minorHAnsi" w:cstheme="minorHAnsi"/>
          <w:sz w:val="28"/>
          <w:szCs w:val="28"/>
        </w:rPr>
        <w:t xml:space="preserve">up of </w:t>
      </w:r>
      <w:r>
        <w:rPr>
          <w:rFonts w:asciiTheme="minorHAnsi" w:hAnsiTheme="minorHAnsi" w:cstheme="minorHAnsi"/>
          <w:sz w:val="28"/>
          <w:szCs w:val="28"/>
        </w:rPr>
        <w:t>se</w:t>
      </w:r>
      <w:r w:rsidR="00560200">
        <w:rPr>
          <w:rFonts w:asciiTheme="minorHAnsi" w:hAnsiTheme="minorHAnsi" w:cstheme="minorHAnsi"/>
          <w:sz w:val="28"/>
          <w:szCs w:val="28"/>
        </w:rPr>
        <w:t>veral organizations</w:t>
      </w:r>
      <w:r w:rsidR="00520B62">
        <w:rPr>
          <w:rFonts w:asciiTheme="minorHAnsi" w:hAnsiTheme="minorHAnsi" w:cstheme="minorHAnsi"/>
          <w:sz w:val="28"/>
          <w:szCs w:val="28"/>
        </w:rPr>
        <w:t>,</w:t>
      </w:r>
      <w:r w:rsidR="00560200">
        <w:rPr>
          <w:rFonts w:asciiTheme="minorHAnsi" w:hAnsiTheme="minorHAnsi" w:cstheme="minorHAnsi"/>
          <w:sz w:val="28"/>
          <w:szCs w:val="28"/>
        </w:rPr>
        <w:t xml:space="preserve"> has the mission</w:t>
      </w:r>
      <w:r>
        <w:rPr>
          <w:rFonts w:asciiTheme="minorHAnsi" w:hAnsiTheme="minorHAnsi" w:cstheme="minorHAnsi"/>
          <w:sz w:val="28"/>
          <w:szCs w:val="28"/>
        </w:rPr>
        <w:t xml:space="preserve"> of </w:t>
      </w:r>
      <w:r w:rsidR="00560200">
        <w:rPr>
          <w:rFonts w:asciiTheme="minorHAnsi" w:hAnsiTheme="minorHAnsi" w:cstheme="minorHAnsi"/>
          <w:sz w:val="28"/>
          <w:szCs w:val="28"/>
        </w:rPr>
        <w:t xml:space="preserve">getting the Forest into an agri-enviromemtal scheme; this is not an easy task with a Government that is reducing spending at every opportunity and with little regard to the rural or agricultural sector.   </w:t>
      </w:r>
    </w:p>
    <w:p w14:paraId="0B5E6507" w14:textId="75DD494E" w:rsidR="006B5602" w:rsidRDefault="0056020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PA2 Study commissioned by the FFG, at the request of DEFRA, has now been concluded. This </w:t>
      </w:r>
      <w:r w:rsidR="00C472B1">
        <w:rPr>
          <w:rFonts w:asciiTheme="minorHAnsi" w:hAnsiTheme="minorHAnsi" w:cstheme="minorHAnsi"/>
          <w:sz w:val="28"/>
          <w:szCs w:val="28"/>
        </w:rPr>
        <w:t>report</w:t>
      </w:r>
      <w:r w:rsidR="006B5602">
        <w:rPr>
          <w:rFonts w:asciiTheme="minorHAnsi" w:hAnsiTheme="minorHAnsi" w:cstheme="minorHAnsi"/>
          <w:sz w:val="28"/>
          <w:szCs w:val="28"/>
        </w:rPr>
        <w:t xml:space="preserve"> highlights the impo</w:t>
      </w:r>
      <w:r w:rsidR="00C472B1">
        <w:rPr>
          <w:rFonts w:asciiTheme="minorHAnsi" w:hAnsiTheme="minorHAnsi" w:cstheme="minorHAnsi"/>
          <w:sz w:val="28"/>
          <w:szCs w:val="28"/>
        </w:rPr>
        <w:t>rtant work that the Forest requires</w:t>
      </w:r>
      <w:bookmarkStart w:id="0" w:name="_GoBack"/>
      <w:bookmarkEnd w:id="0"/>
      <w:r w:rsidR="006B5602">
        <w:rPr>
          <w:rFonts w:asciiTheme="minorHAnsi" w:hAnsiTheme="minorHAnsi" w:cstheme="minorHAnsi"/>
          <w:sz w:val="28"/>
          <w:szCs w:val="28"/>
        </w:rPr>
        <w:t xml:space="preserve"> to maintain it for the future but due to a lack of information at the time</w:t>
      </w:r>
      <w:r w:rsidR="00DC0C97">
        <w:rPr>
          <w:rFonts w:asciiTheme="minorHAnsi" w:hAnsiTheme="minorHAnsi" w:cstheme="minorHAnsi"/>
          <w:sz w:val="28"/>
          <w:szCs w:val="28"/>
        </w:rPr>
        <w:t>,</w:t>
      </w:r>
      <w:r w:rsidR="006B5602">
        <w:rPr>
          <w:rFonts w:asciiTheme="minorHAnsi" w:hAnsiTheme="minorHAnsi" w:cstheme="minorHAnsi"/>
          <w:sz w:val="28"/>
          <w:szCs w:val="28"/>
        </w:rPr>
        <w:t xml:space="preserve"> was unable to suggest a suitable Forest wide scheme.</w:t>
      </w:r>
    </w:p>
    <w:p w14:paraId="27DB00CB" w14:textId="50607E52" w:rsidR="00E76CDF" w:rsidRDefault="006B5602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It now looks likely that the Landscape recovery option</w:t>
      </w:r>
      <w:r w:rsidR="00DD3DAE">
        <w:rPr>
          <w:rFonts w:asciiTheme="minorHAnsi" w:hAnsiTheme="minorHAnsi" w:cstheme="minorHAnsi"/>
          <w:sz w:val="28"/>
          <w:szCs w:val="28"/>
        </w:rPr>
        <w:t xml:space="preserve"> with maybe a few </w:t>
      </w:r>
      <w:r w:rsidR="00DC0C97">
        <w:rPr>
          <w:rFonts w:asciiTheme="minorHAnsi" w:hAnsiTheme="minorHAnsi" w:cstheme="minorHAnsi"/>
          <w:sz w:val="28"/>
          <w:szCs w:val="28"/>
        </w:rPr>
        <w:t>adjustments</w:t>
      </w:r>
      <w:r w:rsidR="00DD3DAE">
        <w:rPr>
          <w:rFonts w:asciiTheme="minorHAnsi" w:hAnsiTheme="minorHAnsi" w:cstheme="minorHAnsi"/>
          <w:sz w:val="28"/>
          <w:szCs w:val="28"/>
        </w:rPr>
        <w:t xml:space="preserve"> would be our best option that</w:t>
      </w:r>
      <w:r>
        <w:rPr>
          <w:rFonts w:asciiTheme="minorHAnsi" w:hAnsiTheme="minorHAnsi" w:cstheme="minorHAnsi"/>
          <w:sz w:val="28"/>
          <w:szCs w:val="28"/>
        </w:rPr>
        <w:t xml:space="preserve"> is now becoming the focus of our efforts. </w:t>
      </w:r>
      <w:r w:rsidR="00DD3DAE">
        <w:rPr>
          <w:rFonts w:asciiTheme="minorHAnsi" w:hAnsiTheme="minorHAnsi" w:cstheme="minorHAnsi"/>
          <w:sz w:val="28"/>
          <w:szCs w:val="28"/>
        </w:rPr>
        <w:t>The first stage on how t</w:t>
      </w:r>
      <w:r w:rsidR="00520B62">
        <w:rPr>
          <w:rFonts w:asciiTheme="minorHAnsi" w:hAnsiTheme="minorHAnsi" w:cstheme="minorHAnsi"/>
          <w:sz w:val="28"/>
          <w:szCs w:val="28"/>
        </w:rPr>
        <w:t>o enter in</w:t>
      </w:r>
      <w:r>
        <w:rPr>
          <w:rFonts w:asciiTheme="minorHAnsi" w:hAnsiTheme="minorHAnsi" w:cstheme="minorHAnsi"/>
          <w:sz w:val="28"/>
          <w:szCs w:val="28"/>
        </w:rPr>
        <w:t>to this scheme</w:t>
      </w:r>
      <w:r w:rsidR="00DD3DAE">
        <w:rPr>
          <w:rFonts w:asciiTheme="minorHAnsi" w:hAnsiTheme="minorHAnsi" w:cstheme="minorHAnsi"/>
          <w:sz w:val="28"/>
          <w:szCs w:val="28"/>
        </w:rPr>
        <w:t xml:space="preserve"> will require submitting </w:t>
      </w:r>
      <w:r>
        <w:rPr>
          <w:rFonts w:asciiTheme="minorHAnsi" w:hAnsiTheme="minorHAnsi" w:cstheme="minorHAnsi"/>
          <w:sz w:val="28"/>
          <w:szCs w:val="28"/>
        </w:rPr>
        <w:t xml:space="preserve">a </w:t>
      </w:r>
      <w:r w:rsidR="00DD3DAE">
        <w:rPr>
          <w:rFonts w:asciiTheme="minorHAnsi" w:hAnsiTheme="minorHAnsi" w:cstheme="minorHAnsi"/>
          <w:sz w:val="28"/>
          <w:szCs w:val="28"/>
        </w:rPr>
        <w:t>bid, this</w:t>
      </w:r>
      <w:r>
        <w:rPr>
          <w:rFonts w:asciiTheme="minorHAnsi" w:hAnsiTheme="minorHAnsi" w:cstheme="minorHAnsi"/>
          <w:sz w:val="28"/>
          <w:szCs w:val="28"/>
        </w:rPr>
        <w:t xml:space="preserve"> window is </w:t>
      </w:r>
      <w:r w:rsidR="00E76CDF">
        <w:rPr>
          <w:rFonts w:asciiTheme="minorHAnsi" w:hAnsiTheme="minorHAnsi" w:cstheme="minorHAnsi"/>
          <w:sz w:val="28"/>
          <w:szCs w:val="28"/>
        </w:rPr>
        <w:t>short</w:t>
      </w:r>
      <w:r w:rsidR="00DD3DAE">
        <w:rPr>
          <w:rFonts w:asciiTheme="minorHAnsi" w:hAnsiTheme="minorHAnsi" w:cstheme="minorHAnsi"/>
          <w:sz w:val="28"/>
          <w:szCs w:val="28"/>
        </w:rPr>
        <w:t>, possibly</w:t>
      </w:r>
      <w:r w:rsidR="00E76CDF">
        <w:rPr>
          <w:rFonts w:asciiTheme="minorHAnsi" w:hAnsiTheme="minorHAnsi" w:cstheme="minorHAnsi"/>
          <w:sz w:val="28"/>
          <w:szCs w:val="28"/>
        </w:rPr>
        <w:t xml:space="preserve"> only</w:t>
      </w:r>
      <w:r>
        <w:rPr>
          <w:rFonts w:asciiTheme="minorHAnsi" w:hAnsiTheme="minorHAnsi" w:cstheme="minorHAnsi"/>
          <w:sz w:val="28"/>
          <w:szCs w:val="28"/>
        </w:rPr>
        <w:t xml:space="preserve"> 9 weeks</w:t>
      </w:r>
      <w:r w:rsidR="00DD3DAE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so we have to be ready. DEFRA has now had their budgets set for this year so I would </w:t>
      </w:r>
      <w:r w:rsidR="00E76CDF">
        <w:rPr>
          <w:rFonts w:asciiTheme="minorHAnsi" w:hAnsiTheme="minorHAnsi" w:cstheme="minorHAnsi"/>
          <w:sz w:val="28"/>
          <w:szCs w:val="28"/>
        </w:rPr>
        <w:t>assume 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76CDF">
        <w:rPr>
          <w:rFonts w:asciiTheme="minorHAnsi" w:hAnsiTheme="minorHAnsi" w:cstheme="minorHAnsi"/>
          <w:sz w:val="28"/>
          <w:szCs w:val="28"/>
        </w:rPr>
        <w:t>announc</w:t>
      </w:r>
      <w:r w:rsidR="00DD3DAE">
        <w:rPr>
          <w:rFonts w:asciiTheme="minorHAnsi" w:hAnsiTheme="minorHAnsi" w:cstheme="minorHAnsi"/>
          <w:sz w:val="28"/>
          <w:szCs w:val="28"/>
        </w:rPr>
        <w:t xml:space="preserve">ement will be made soon when the </w:t>
      </w:r>
      <w:r w:rsidR="00E76CDF">
        <w:rPr>
          <w:rFonts w:asciiTheme="minorHAnsi" w:hAnsiTheme="minorHAnsi" w:cstheme="minorHAnsi"/>
          <w:sz w:val="28"/>
          <w:szCs w:val="28"/>
        </w:rPr>
        <w:t xml:space="preserve">window </w:t>
      </w:r>
      <w:r w:rsidR="00DD3DAE">
        <w:rPr>
          <w:rFonts w:asciiTheme="minorHAnsi" w:hAnsiTheme="minorHAnsi" w:cstheme="minorHAnsi"/>
          <w:sz w:val="28"/>
          <w:szCs w:val="28"/>
        </w:rPr>
        <w:t>will open</w:t>
      </w:r>
      <w:r w:rsidR="00E76CD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0E7210D" w14:textId="707561C0" w:rsidR="00C935B4" w:rsidRDefault="00E76CDF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we get into this scheme we will be the largest in the whole of the UK but this requires a huge amount of work. We will have problems and issues that will require careful handling and often compromise</w:t>
      </w:r>
      <w:r w:rsidR="00DC0C97">
        <w:rPr>
          <w:rFonts w:asciiTheme="minorHAnsi" w:hAnsiTheme="minorHAnsi" w:cstheme="minorHAnsi"/>
          <w:sz w:val="28"/>
          <w:szCs w:val="28"/>
        </w:rPr>
        <w:t>s made</w:t>
      </w:r>
      <w:r>
        <w:rPr>
          <w:rFonts w:asciiTheme="minorHAnsi" w:hAnsiTheme="minorHAnsi" w:cstheme="minorHAnsi"/>
          <w:sz w:val="28"/>
          <w:szCs w:val="28"/>
        </w:rPr>
        <w:t xml:space="preserve"> but the end results will be rewarding for the Forest. </w:t>
      </w:r>
      <w:r w:rsidR="00C935B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73D981" w14:textId="75C52156" w:rsidR="00E76CDF" w:rsidRDefault="00E76CDF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achieve this goal all Forest organizations and stakeholders </w:t>
      </w:r>
      <w:r w:rsidR="002B2829">
        <w:rPr>
          <w:rFonts w:asciiTheme="minorHAnsi" w:hAnsiTheme="minorHAnsi" w:cstheme="minorHAnsi"/>
          <w:sz w:val="28"/>
          <w:szCs w:val="28"/>
        </w:rPr>
        <w:t>need closer</w:t>
      </w:r>
      <w:r>
        <w:rPr>
          <w:rFonts w:asciiTheme="minorHAnsi" w:hAnsiTheme="minorHAnsi" w:cstheme="minorHAnsi"/>
          <w:sz w:val="28"/>
          <w:szCs w:val="28"/>
        </w:rPr>
        <w:t xml:space="preserve"> cooperation, a meeting is set in July with as many landowners as possible attending to </w:t>
      </w:r>
      <w:r w:rsidR="002B2829">
        <w:rPr>
          <w:rFonts w:asciiTheme="minorHAnsi" w:hAnsiTheme="minorHAnsi" w:cstheme="minorHAnsi"/>
          <w:sz w:val="28"/>
          <w:szCs w:val="28"/>
        </w:rPr>
        <w:t xml:space="preserve">discuss their requirements, Commoning being an important part of these talks.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9C33559" w14:textId="79F7680C" w:rsidR="002B2829" w:rsidRDefault="002B2829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Time is running out, the HLS is finishing in 2028 and we need a replacement urgently, we cannot afford the luxury of time.  We have a responsibility to keep up the momentum. </w:t>
      </w:r>
    </w:p>
    <w:p w14:paraId="69AC1A8F" w14:textId="7C2670F5" w:rsidR="002B2829" w:rsidRDefault="002B2829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The Verderers have a crucial role in the Forest and will continue to</w:t>
      </w:r>
      <w:r w:rsidR="00520B62">
        <w:rPr>
          <w:rFonts w:asciiTheme="minorHAnsi" w:hAnsiTheme="minorHAnsi" w:cstheme="minorHAnsi"/>
          <w:sz w:val="28"/>
          <w:szCs w:val="28"/>
        </w:rPr>
        <w:t xml:space="preserve"> do so into the future. I there</w:t>
      </w:r>
      <w:r>
        <w:rPr>
          <w:rFonts w:asciiTheme="minorHAnsi" w:hAnsiTheme="minorHAnsi" w:cstheme="minorHAnsi"/>
          <w:sz w:val="28"/>
          <w:szCs w:val="28"/>
        </w:rPr>
        <w:t>fore ask that they</w:t>
      </w:r>
      <w:r w:rsidR="00FC1FF2">
        <w:rPr>
          <w:rFonts w:asciiTheme="minorHAnsi" w:hAnsiTheme="minorHAnsi" w:cstheme="minorHAnsi"/>
          <w:sz w:val="28"/>
          <w:szCs w:val="28"/>
        </w:rPr>
        <w:t xml:space="preserve"> continue to prioritize this </w:t>
      </w:r>
      <w:r w:rsidR="00520B62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important work</w:t>
      </w:r>
      <w:r w:rsidR="00FC1FF2">
        <w:rPr>
          <w:rFonts w:asciiTheme="minorHAnsi" w:hAnsiTheme="minorHAnsi" w:cstheme="minorHAnsi"/>
          <w:sz w:val="28"/>
          <w:szCs w:val="28"/>
        </w:rPr>
        <w:t>, take a joint leading role and use their influence to bring together al</w:t>
      </w:r>
      <w:r w:rsidR="00DD3DAE">
        <w:rPr>
          <w:rFonts w:asciiTheme="minorHAnsi" w:hAnsiTheme="minorHAnsi" w:cstheme="minorHAnsi"/>
          <w:sz w:val="28"/>
          <w:szCs w:val="28"/>
        </w:rPr>
        <w:t>l Forest stakeholders.  Only together can we steer</w:t>
      </w:r>
      <w:r w:rsidR="00FC1FF2">
        <w:rPr>
          <w:rFonts w:asciiTheme="minorHAnsi" w:hAnsiTheme="minorHAnsi" w:cstheme="minorHAnsi"/>
          <w:sz w:val="28"/>
          <w:szCs w:val="28"/>
        </w:rPr>
        <w:t xml:space="preserve"> the Forest to long, sustainable, environmentally</w:t>
      </w:r>
      <w:r w:rsidR="00DC0C97">
        <w:rPr>
          <w:rFonts w:asciiTheme="minorHAnsi" w:hAnsiTheme="minorHAnsi" w:cstheme="minorHAnsi"/>
          <w:sz w:val="28"/>
          <w:szCs w:val="28"/>
        </w:rPr>
        <w:t xml:space="preserve"> rich</w:t>
      </w:r>
      <w:r w:rsidR="00FC1FF2">
        <w:rPr>
          <w:rFonts w:asciiTheme="minorHAnsi" w:hAnsiTheme="minorHAnsi" w:cstheme="minorHAnsi"/>
          <w:sz w:val="28"/>
          <w:szCs w:val="28"/>
        </w:rPr>
        <w:t xml:space="preserve"> future</w:t>
      </w:r>
      <w:r w:rsidR="00DC0C97">
        <w:rPr>
          <w:rFonts w:asciiTheme="minorHAnsi" w:hAnsiTheme="minorHAnsi" w:cstheme="minorHAnsi"/>
          <w:sz w:val="28"/>
          <w:szCs w:val="28"/>
        </w:rPr>
        <w:t xml:space="preserve"> that delivers the requirements of everything and everyone.</w:t>
      </w:r>
      <w:r w:rsidR="00FC1FF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8381617" w14:textId="77777777" w:rsidR="002B2829" w:rsidRPr="00545070" w:rsidRDefault="002B2829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35AB6211" w14:textId="15836497" w:rsid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 xml:space="preserve">Thank </w:t>
      </w:r>
      <w:r w:rsidR="00FC1FF2" w:rsidRPr="00545070">
        <w:rPr>
          <w:rFonts w:asciiTheme="minorHAnsi" w:hAnsiTheme="minorHAnsi" w:cstheme="minorHAnsi"/>
          <w:sz w:val="28"/>
          <w:szCs w:val="28"/>
        </w:rPr>
        <w:t>you.</w:t>
      </w:r>
    </w:p>
    <w:sectPr w:rsidR="00545070" w:rsidSect="0068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E6CB" w14:textId="77777777" w:rsidR="00FC1FF2" w:rsidRDefault="00FC1FF2" w:rsidP="00721662">
      <w:pPr>
        <w:spacing w:after="0" w:line="240" w:lineRule="auto"/>
      </w:pPr>
      <w:r>
        <w:separator/>
      </w:r>
    </w:p>
  </w:endnote>
  <w:endnote w:type="continuationSeparator" w:id="0">
    <w:p w14:paraId="1BB1FFA3" w14:textId="77777777" w:rsidR="00FC1FF2" w:rsidRDefault="00FC1FF2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DD6" w14:textId="77777777" w:rsidR="00FC1FF2" w:rsidRDefault="00FC1F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BF20" w14:textId="77777777" w:rsidR="00FC1FF2" w:rsidRDefault="00FC1FF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2D6C" w14:textId="77777777" w:rsidR="00FC1FF2" w:rsidRDefault="00FC1F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A01B" w14:textId="77777777" w:rsidR="00FC1FF2" w:rsidRDefault="00FC1FF2" w:rsidP="00721662">
      <w:pPr>
        <w:spacing w:after="0" w:line="240" w:lineRule="auto"/>
      </w:pPr>
      <w:r>
        <w:separator/>
      </w:r>
    </w:p>
  </w:footnote>
  <w:footnote w:type="continuationSeparator" w:id="0">
    <w:p w14:paraId="77885988" w14:textId="77777777" w:rsidR="00FC1FF2" w:rsidRDefault="00FC1FF2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8D4C" w14:textId="6B972249" w:rsidR="00FC1FF2" w:rsidRDefault="00FC1FF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9395" w14:textId="200B2D47" w:rsidR="00FC1FF2" w:rsidRDefault="00FC1FF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5B5" w14:textId="686E53F1" w:rsidR="00FC1FF2" w:rsidRDefault="00FC1F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00424B"/>
    <w:rsid w:val="0003024C"/>
    <w:rsid w:val="00041D66"/>
    <w:rsid w:val="00085ECA"/>
    <w:rsid w:val="00091EF4"/>
    <w:rsid w:val="00091FDA"/>
    <w:rsid w:val="000C47E1"/>
    <w:rsid w:val="000D3784"/>
    <w:rsid w:val="00184493"/>
    <w:rsid w:val="001924A5"/>
    <w:rsid w:val="001B49DC"/>
    <w:rsid w:val="001D0979"/>
    <w:rsid w:val="001D7D2E"/>
    <w:rsid w:val="001F2E78"/>
    <w:rsid w:val="001F7F52"/>
    <w:rsid w:val="00244D40"/>
    <w:rsid w:val="0025463B"/>
    <w:rsid w:val="00264BBA"/>
    <w:rsid w:val="002B2829"/>
    <w:rsid w:val="002F0EDB"/>
    <w:rsid w:val="00317D54"/>
    <w:rsid w:val="00323D0E"/>
    <w:rsid w:val="00333480"/>
    <w:rsid w:val="00342DC1"/>
    <w:rsid w:val="003B0861"/>
    <w:rsid w:val="003C6F59"/>
    <w:rsid w:val="003D18D8"/>
    <w:rsid w:val="003D7E1C"/>
    <w:rsid w:val="003F00B5"/>
    <w:rsid w:val="0040673E"/>
    <w:rsid w:val="00455673"/>
    <w:rsid w:val="00476CFB"/>
    <w:rsid w:val="00487BE4"/>
    <w:rsid w:val="00491BBC"/>
    <w:rsid w:val="0050340B"/>
    <w:rsid w:val="00506FD3"/>
    <w:rsid w:val="00513588"/>
    <w:rsid w:val="00520B62"/>
    <w:rsid w:val="00545070"/>
    <w:rsid w:val="00560200"/>
    <w:rsid w:val="0057629F"/>
    <w:rsid w:val="00597796"/>
    <w:rsid w:val="005A3040"/>
    <w:rsid w:val="005D5946"/>
    <w:rsid w:val="00603AC8"/>
    <w:rsid w:val="0064423F"/>
    <w:rsid w:val="006665F3"/>
    <w:rsid w:val="00670815"/>
    <w:rsid w:val="00685634"/>
    <w:rsid w:val="006B3970"/>
    <w:rsid w:val="006B5602"/>
    <w:rsid w:val="006D0A29"/>
    <w:rsid w:val="006F0E6D"/>
    <w:rsid w:val="00707AF6"/>
    <w:rsid w:val="00721662"/>
    <w:rsid w:val="007352C0"/>
    <w:rsid w:val="0076585E"/>
    <w:rsid w:val="007658A9"/>
    <w:rsid w:val="00777500"/>
    <w:rsid w:val="007911C7"/>
    <w:rsid w:val="007D31CA"/>
    <w:rsid w:val="007F7049"/>
    <w:rsid w:val="00821785"/>
    <w:rsid w:val="008275CC"/>
    <w:rsid w:val="0083414A"/>
    <w:rsid w:val="00836860"/>
    <w:rsid w:val="00845C4B"/>
    <w:rsid w:val="0087159F"/>
    <w:rsid w:val="0087201C"/>
    <w:rsid w:val="00872ECA"/>
    <w:rsid w:val="00897651"/>
    <w:rsid w:val="008F0714"/>
    <w:rsid w:val="00903D65"/>
    <w:rsid w:val="009164FE"/>
    <w:rsid w:val="0093548F"/>
    <w:rsid w:val="00974E12"/>
    <w:rsid w:val="0098035B"/>
    <w:rsid w:val="009968D3"/>
    <w:rsid w:val="009B48BD"/>
    <w:rsid w:val="009C4773"/>
    <w:rsid w:val="00A14B70"/>
    <w:rsid w:val="00A202C2"/>
    <w:rsid w:val="00A24AC7"/>
    <w:rsid w:val="00A716F2"/>
    <w:rsid w:val="00A90882"/>
    <w:rsid w:val="00AA1727"/>
    <w:rsid w:val="00AA3E3A"/>
    <w:rsid w:val="00AC117F"/>
    <w:rsid w:val="00AC33CC"/>
    <w:rsid w:val="00AE1B9D"/>
    <w:rsid w:val="00B07CBD"/>
    <w:rsid w:val="00B10822"/>
    <w:rsid w:val="00B13955"/>
    <w:rsid w:val="00B24262"/>
    <w:rsid w:val="00B279E1"/>
    <w:rsid w:val="00B3055D"/>
    <w:rsid w:val="00B379D7"/>
    <w:rsid w:val="00BB3F4C"/>
    <w:rsid w:val="00BD750D"/>
    <w:rsid w:val="00BE0044"/>
    <w:rsid w:val="00BE3D55"/>
    <w:rsid w:val="00BF1367"/>
    <w:rsid w:val="00C14A08"/>
    <w:rsid w:val="00C472B1"/>
    <w:rsid w:val="00C55BEA"/>
    <w:rsid w:val="00C935B4"/>
    <w:rsid w:val="00CA620D"/>
    <w:rsid w:val="00CB58BC"/>
    <w:rsid w:val="00CC5BF4"/>
    <w:rsid w:val="00CD02A5"/>
    <w:rsid w:val="00CE042D"/>
    <w:rsid w:val="00D016AC"/>
    <w:rsid w:val="00D02919"/>
    <w:rsid w:val="00D103FA"/>
    <w:rsid w:val="00D77FA8"/>
    <w:rsid w:val="00D96E34"/>
    <w:rsid w:val="00DB75BD"/>
    <w:rsid w:val="00DC0C97"/>
    <w:rsid w:val="00DD3DAE"/>
    <w:rsid w:val="00E36835"/>
    <w:rsid w:val="00E553A9"/>
    <w:rsid w:val="00E63F82"/>
    <w:rsid w:val="00E76CDF"/>
    <w:rsid w:val="00E8172E"/>
    <w:rsid w:val="00EA6CDF"/>
    <w:rsid w:val="00EB2415"/>
    <w:rsid w:val="00F05CBD"/>
    <w:rsid w:val="00F403B4"/>
    <w:rsid w:val="00F61F83"/>
    <w:rsid w:val="00F90097"/>
    <w:rsid w:val="00F924DA"/>
    <w:rsid w:val="00FA0777"/>
    <w:rsid w:val="00F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3D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387</Words>
  <Characters>2210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Sarah Sturgess</cp:lastModifiedBy>
  <cp:revision>6</cp:revision>
  <cp:lastPrinted>2025-03-18T12:20:00Z</cp:lastPrinted>
  <dcterms:created xsi:type="dcterms:W3CDTF">2025-06-17T05:14:00Z</dcterms:created>
  <dcterms:modified xsi:type="dcterms:W3CDTF">2025-06-17T19:08:00Z</dcterms:modified>
</cp:coreProperties>
</file>